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A1" w:rsidRDefault="008571A1" w:rsidP="0082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F53">
        <w:rPr>
          <w:rFonts w:ascii="Times New Roman" w:hAnsi="Times New Roman" w:cs="Times New Roman"/>
          <w:b/>
          <w:sz w:val="28"/>
          <w:szCs w:val="28"/>
        </w:rPr>
        <w:t xml:space="preserve">Инвалиды </w:t>
      </w:r>
      <w:r w:rsidRPr="00822F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05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22F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22F53">
        <w:rPr>
          <w:rFonts w:ascii="Times New Roman" w:hAnsi="Times New Roman" w:cs="Times New Roman"/>
          <w:b/>
          <w:sz w:val="28"/>
          <w:szCs w:val="28"/>
        </w:rPr>
        <w:t xml:space="preserve"> группы имеют следующие льготы:</w:t>
      </w:r>
    </w:p>
    <w:p w:rsidR="008B05E3" w:rsidRPr="00822F53" w:rsidRDefault="008B05E3" w:rsidP="0082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05E3" w:rsidRPr="008B05E3" w:rsidRDefault="008B05E3" w:rsidP="008B05E3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8B05E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50-процентная скидка со стоимости лекарственных средств, </w:t>
      </w:r>
      <w:r w:rsidRPr="008B05E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выдаваемых по рецептам врачей в пределах 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:rsidR="008B05E3" w:rsidRPr="008B05E3" w:rsidRDefault="008B05E3" w:rsidP="008B05E3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8B05E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обеспечение техническими средствами социальной реабилитации</w:t>
      </w:r>
      <w:r w:rsidRPr="008B05E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:rsidR="00484F44" w:rsidRPr="008B05E3" w:rsidRDefault="008B05E3" w:rsidP="008B05E3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8B05E3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Инвалиды пользуются местами на автомобильной парковке бесплатно</w:t>
      </w:r>
    </w:p>
    <w:sectPr w:rsidR="00484F44" w:rsidRPr="008B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102C"/>
    <w:multiLevelType w:val="multilevel"/>
    <w:tmpl w:val="32C2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7305"/>
    <w:multiLevelType w:val="hybridMultilevel"/>
    <w:tmpl w:val="0A547E60"/>
    <w:lvl w:ilvl="0" w:tplc="C6A06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A1"/>
    <w:rsid w:val="00015B31"/>
    <w:rsid w:val="0003719B"/>
    <w:rsid w:val="000448F0"/>
    <w:rsid w:val="00052A23"/>
    <w:rsid w:val="00055FE3"/>
    <w:rsid w:val="00072234"/>
    <w:rsid w:val="00087684"/>
    <w:rsid w:val="000A74F9"/>
    <w:rsid w:val="000F1F10"/>
    <w:rsid w:val="0011606F"/>
    <w:rsid w:val="00123A83"/>
    <w:rsid w:val="001421CA"/>
    <w:rsid w:val="0016111B"/>
    <w:rsid w:val="00167689"/>
    <w:rsid w:val="00197874"/>
    <w:rsid w:val="001A0E94"/>
    <w:rsid w:val="001C5BC9"/>
    <w:rsid w:val="001C6A76"/>
    <w:rsid w:val="001E35FF"/>
    <w:rsid w:val="002148E7"/>
    <w:rsid w:val="00245EAB"/>
    <w:rsid w:val="00247409"/>
    <w:rsid w:val="0026551F"/>
    <w:rsid w:val="00270FF3"/>
    <w:rsid w:val="002753CB"/>
    <w:rsid w:val="002E4AFB"/>
    <w:rsid w:val="002F6F60"/>
    <w:rsid w:val="00310E79"/>
    <w:rsid w:val="00313144"/>
    <w:rsid w:val="00320B67"/>
    <w:rsid w:val="003253F6"/>
    <w:rsid w:val="0039798A"/>
    <w:rsid w:val="003C5585"/>
    <w:rsid w:val="003E41B5"/>
    <w:rsid w:val="00411B36"/>
    <w:rsid w:val="00421BE0"/>
    <w:rsid w:val="0042350D"/>
    <w:rsid w:val="004265B1"/>
    <w:rsid w:val="00441A77"/>
    <w:rsid w:val="00484F44"/>
    <w:rsid w:val="004932E3"/>
    <w:rsid w:val="00497DA4"/>
    <w:rsid w:val="004A3E88"/>
    <w:rsid w:val="004C346B"/>
    <w:rsid w:val="004D3CF4"/>
    <w:rsid w:val="004D470B"/>
    <w:rsid w:val="004D62EB"/>
    <w:rsid w:val="004E0F21"/>
    <w:rsid w:val="004F10FA"/>
    <w:rsid w:val="005044C4"/>
    <w:rsid w:val="005476A0"/>
    <w:rsid w:val="005640DA"/>
    <w:rsid w:val="0058492B"/>
    <w:rsid w:val="00586E8C"/>
    <w:rsid w:val="0059374A"/>
    <w:rsid w:val="00595276"/>
    <w:rsid w:val="005E132B"/>
    <w:rsid w:val="005F6B16"/>
    <w:rsid w:val="00631381"/>
    <w:rsid w:val="0063491C"/>
    <w:rsid w:val="00651091"/>
    <w:rsid w:val="00654AF6"/>
    <w:rsid w:val="006673CC"/>
    <w:rsid w:val="006815E5"/>
    <w:rsid w:val="0069615D"/>
    <w:rsid w:val="006A6D2B"/>
    <w:rsid w:val="006B0A56"/>
    <w:rsid w:val="006B2EA6"/>
    <w:rsid w:val="006E481D"/>
    <w:rsid w:val="007037FB"/>
    <w:rsid w:val="00721041"/>
    <w:rsid w:val="007335DE"/>
    <w:rsid w:val="00756849"/>
    <w:rsid w:val="007634AA"/>
    <w:rsid w:val="007D3695"/>
    <w:rsid w:val="00822F53"/>
    <w:rsid w:val="00852B41"/>
    <w:rsid w:val="008571A1"/>
    <w:rsid w:val="00860101"/>
    <w:rsid w:val="00884AFB"/>
    <w:rsid w:val="00884F85"/>
    <w:rsid w:val="00892BCF"/>
    <w:rsid w:val="008B05E3"/>
    <w:rsid w:val="008B60A7"/>
    <w:rsid w:val="008D0F78"/>
    <w:rsid w:val="008E1F86"/>
    <w:rsid w:val="008F725D"/>
    <w:rsid w:val="009238BA"/>
    <w:rsid w:val="0093751C"/>
    <w:rsid w:val="009600C4"/>
    <w:rsid w:val="00972FB5"/>
    <w:rsid w:val="0098352B"/>
    <w:rsid w:val="00994032"/>
    <w:rsid w:val="009B535E"/>
    <w:rsid w:val="009B5B84"/>
    <w:rsid w:val="009C5890"/>
    <w:rsid w:val="009D6856"/>
    <w:rsid w:val="00A075AD"/>
    <w:rsid w:val="00A56BC6"/>
    <w:rsid w:val="00A6291C"/>
    <w:rsid w:val="00A6357E"/>
    <w:rsid w:val="00A701DE"/>
    <w:rsid w:val="00A83C6C"/>
    <w:rsid w:val="00AB3662"/>
    <w:rsid w:val="00AB7682"/>
    <w:rsid w:val="00AC2234"/>
    <w:rsid w:val="00AD1527"/>
    <w:rsid w:val="00AE0269"/>
    <w:rsid w:val="00AF3FFA"/>
    <w:rsid w:val="00AF6FF6"/>
    <w:rsid w:val="00B03233"/>
    <w:rsid w:val="00B30EC3"/>
    <w:rsid w:val="00B4143D"/>
    <w:rsid w:val="00B7122E"/>
    <w:rsid w:val="00B74061"/>
    <w:rsid w:val="00BA1425"/>
    <w:rsid w:val="00BB5069"/>
    <w:rsid w:val="00BC3308"/>
    <w:rsid w:val="00BD37AA"/>
    <w:rsid w:val="00C2015D"/>
    <w:rsid w:val="00C3012C"/>
    <w:rsid w:val="00C441BC"/>
    <w:rsid w:val="00C45626"/>
    <w:rsid w:val="00C73B7D"/>
    <w:rsid w:val="00C83333"/>
    <w:rsid w:val="00C94444"/>
    <w:rsid w:val="00D1365A"/>
    <w:rsid w:val="00D21A1B"/>
    <w:rsid w:val="00D25ABB"/>
    <w:rsid w:val="00D77CC1"/>
    <w:rsid w:val="00D8527F"/>
    <w:rsid w:val="00DA2F7C"/>
    <w:rsid w:val="00DC4DD2"/>
    <w:rsid w:val="00E27EC2"/>
    <w:rsid w:val="00E309D2"/>
    <w:rsid w:val="00E31F37"/>
    <w:rsid w:val="00E67918"/>
    <w:rsid w:val="00ED6749"/>
    <w:rsid w:val="00EE1E51"/>
    <w:rsid w:val="00EE4972"/>
    <w:rsid w:val="00EF00A9"/>
    <w:rsid w:val="00F34112"/>
    <w:rsid w:val="00F53D7E"/>
    <w:rsid w:val="00FC02CE"/>
    <w:rsid w:val="00FD17DD"/>
    <w:rsid w:val="00FE26D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1F82-A073-4D5C-B08E-9E3EAA84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tipografiya</cp:lastModifiedBy>
  <cp:revision>6</cp:revision>
  <cp:lastPrinted>2014-11-27T11:51:00Z</cp:lastPrinted>
  <dcterms:created xsi:type="dcterms:W3CDTF">2014-10-22T09:31:00Z</dcterms:created>
  <dcterms:modified xsi:type="dcterms:W3CDTF">2026-03-10T12:21:00Z</dcterms:modified>
</cp:coreProperties>
</file>